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17181640" w:rsidR="007F6711" w:rsidRPr="003738A3" w:rsidRDefault="00C4037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  <w:r>
              <w:rPr>
                <w:color w:val="C4E7EA" w:themeColor="text2" w:themeTint="33"/>
                <w:sz w:val="20"/>
                <w:szCs w:val="20"/>
              </w:rPr>
              <w:t>Freguesia de Branca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29FA311E" w:rsidR="007F6711" w:rsidRPr="009934ED" w:rsidRDefault="009934ED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</w:rPr>
            </w:pPr>
            <w:r w:rsidRPr="009934ED">
              <w:rPr>
                <w:rFonts w:ascii="Trebuchet MS" w:hAnsi="Trebuchet MS"/>
                <w:color w:val="4A856C" w:themeColor="accent4" w:themeShade="BF"/>
              </w:rPr>
              <w:t>OE202410/0139</w:t>
            </w:r>
            <w:bookmarkStart w:id="0" w:name="_GoBack"/>
            <w:bookmarkEnd w:id="0"/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09984919" w:rsidR="0061539C" w:rsidRPr="003738A3" w:rsidRDefault="00C4037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1078B81C" w:rsidR="0061539C" w:rsidRPr="007F6711" w:rsidRDefault="00C40371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  <w:r>
              <w:rPr>
                <w:color w:val="1E5155" w:themeColor="text2"/>
                <w:sz w:val="32"/>
                <w:szCs w:val="32"/>
              </w:rPr>
              <w:t xml:space="preserve">  X</w:t>
            </w: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10C358D3" w:rsidR="0061539C" w:rsidRPr="003738A3" w:rsidRDefault="00C4037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2DFF5038" w:rsidR="0061539C" w:rsidRPr="003738A3" w:rsidRDefault="00C4037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Serviços Gerais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457E9466" w:rsidR="00F77447" w:rsidRPr="003738A3" w:rsidRDefault="00C4037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Freguesia de Branca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4B26D5FE" w:rsidR="004D0FFD" w:rsidRDefault="00C40371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4 A</w:t>
            </w:r>
            <w:r w:rsidR="004D0FFD" w:rsidRPr="009730D1">
              <w:rPr>
                <w:color w:val="335B4A"/>
                <w:sz w:val="20"/>
                <w:szCs w:val="20"/>
              </w:rPr>
              <w:t>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2A01F1EF" w:rsidR="004D0FFD" w:rsidRDefault="00C40371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6 A</w:t>
            </w:r>
            <w:r w:rsidR="004D0FFD" w:rsidRPr="009730D1">
              <w:rPr>
                <w:color w:val="335B4A"/>
                <w:sz w:val="20"/>
                <w:szCs w:val="20"/>
              </w:rPr>
              <w:t>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6D9039C6" w:rsidR="004D0FFD" w:rsidRPr="009730D1" w:rsidRDefault="00C40371" w:rsidP="00C4037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9.º Ano</w:t>
            </w:r>
            <w:r w:rsidR="004D0FFD" w:rsidRPr="009730D1">
              <w:rPr>
                <w:color w:val="335B4A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04805926" w:rsidR="004D0FFD" w:rsidRPr="00035429" w:rsidRDefault="00C40371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12.º A</w:t>
            </w:r>
            <w:r w:rsidR="004D0FFD" w:rsidRPr="00035429">
              <w:rPr>
                <w:color w:val="335B4A"/>
                <w:sz w:val="20"/>
                <w:szCs w:val="20"/>
              </w:rPr>
              <w:t>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termo</w:t>
            </w:r>
            <w:proofErr w:type="gramEnd"/>
            <w:r>
              <w:rPr>
                <w:color w:val="335B4A"/>
                <w:sz w:val="20"/>
                <w:szCs w:val="20"/>
              </w:rPr>
              <w:t xml:space="preserve">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>ermo</w:t>
            </w:r>
            <w:proofErr w:type="gramEnd"/>
            <w:r w:rsidR="000E7EB6">
              <w:rPr>
                <w:color w:val="335B4A"/>
                <w:sz w:val="20"/>
                <w:szCs w:val="20"/>
              </w:rPr>
              <w:t xml:space="preserve">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>ermo</w:t>
            </w:r>
            <w:proofErr w:type="gramEnd"/>
            <w:r w:rsidR="000E7EB6">
              <w:rPr>
                <w:color w:val="335B4A"/>
                <w:sz w:val="20"/>
                <w:szCs w:val="20"/>
              </w:rPr>
              <w:t xml:space="preserve">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proofErr w:type="gramStart"/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>s</w:t>
      </w:r>
      <w:proofErr w:type="gramEnd"/>
      <w:r w:rsidRPr="00C56AF4">
        <w:rPr>
          <w:color w:val="335B4A"/>
          <w:sz w:val="20"/>
          <w:szCs w:val="20"/>
        </w:rPr>
        <w:t xml:space="preserve">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3B79662B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3B515D95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3B7FEE6D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35EAA882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064F6610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2F0B1754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578ACF1A" w14:textId="77777777" w:rsidR="00D2374E" w:rsidRDefault="00D2374E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lastRenderedPageBreak/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462FCEE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="00B5369C">
              <w:rPr>
                <w:i/>
                <w:iCs/>
                <w:color w:val="335B4A"/>
                <w:sz w:val="20"/>
                <w:szCs w:val="20"/>
              </w:rPr>
              <w:t>alínea g), n.º 1 do artigo 13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B5369C">
              <w:rPr>
                <w:i/>
                <w:iCs/>
                <w:color w:val="335B4A"/>
                <w:sz w:val="20"/>
                <w:szCs w:val="20"/>
              </w:rPr>
              <w:t>233/2022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="00B5369C">
              <w:rPr>
                <w:i/>
                <w:iCs/>
                <w:color w:val="335B4A"/>
                <w:sz w:val="20"/>
                <w:szCs w:val="20"/>
              </w:rPr>
              <w:t>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Default="003F0A64" w:rsidP="00D2374E">
      <w:pPr>
        <w:jc w:val="both"/>
      </w:pPr>
    </w:p>
    <w:p w14:paraId="60327B9F" w14:textId="77777777" w:rsidR="00D2374E" w:rsidRDefault="00D2374E" w:rsidP="003F0A64"/>
    <w:tbl>
      <w:tblPr>
        <w:tblpPr w:leftFromText="141" w:rightFromText="141" w:bottomFromText="160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D2374E" w14:paraId="14B8AB9E" w14:textId="77777777" w:rsidTr="00D2374E">
        <w:trPr>
          <w:trHeight w:val="397"/>
        </w:trPr>
        <w:tc>
          <w:tcPr>
            <w:tcW w:w="8613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vAlign w:val="center"/>
            <w:hideMark/>
          </w:tcPr>
          <w:p w14:paraId="4376540B" w14:textId="77777777" w:rsidR="00D2374E" w:rsidRDefault="00D2374E" w:rsidP="001A37C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  <w:lang w:eastAsia="zh-CN"/>
              </w:rPr>
            </w:pPr>
            <w:r>
              <w:rPr>
                <w:i/>
                <w:iCs/>
                <w:color w:val="335B4A"/>
                <w:sz w:val="20"/>
                <w:szCs w:val="20"/>
                <w:lang w:eastAsia="zh-CN"/>
              </w:rPr>
              <w:t>Declaro autorizar o tratamento dos meus dados pessoais para efeitos da minha candidatura ao procedimento concursal.</w:t>
            </w:r>
          </w:p>
        </w:tc>
        <w:tc>
          <w:tcPr>
            <w:tcW w:w="586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vAlign w:val="center"/>
          </w:tcPr>
          <w:p w14:paraId="2D82F9DF" w14:textId="77777777" w:rsidR="00D2374E" w:rsidRDefault="00D2374E" w:rsidP="001A37C0">
            <w:pPr>
              <w:snapToGrid w:val="0"/>
              <w:spacing w:line="360" w:lineRule="auto"/>
              <w:rPr>
                <w:i/>
                <w:iCs/>
                <w:color w:val="335B4A"/>
                <w:sz w:val="20"/>
                <w:szCs w:val="20"/>
                <w:lang w:eastAsia="zh-CN"/>
              </w:rPr>
            </w:pPr>
          </w:p>
        </w:tc>
      </w:tr>
    </w:tbl>
    <w:p w14:paraId="0BBD6DD6" w14:textId="77777777" w:rsidR="00D2374E" w:rsidRDefault="00D2374E" w:rsidP="00D2374E">
      <w:pPr>
        <w:jc w:val="left"/>
      </w:pPr>
    </w:p>
    <w:p w14:paraId="7D2B73DE" w14:textId="77777777" w:rsidR="00D2374E" w:rsidRDefault="00D2374E" w:rsidP="003F0A64"/>
    <w:p w14:paraId="446D4436" w14:textId="77777777" w:rsidR="00D2374E" w:rsidRDefault="00D2374E" w:rsidP="003F0A64"/>
    <w:p w14:paraId="2EDE9BB8" w14:textId="77777777" w:rsidR="00D2374E" w:rsidRDefault="00D2374E" w:rsidP="003F0A64"/>
    <w:p w14:paraId="2D089BFD" w14:textId="77777777" w:rsidR="00D2374E" w:rsidRDefault="00D2374E" w:rsidP="003F0A64"/>
    <w:p w14:paraId="3E5510F4" w14:textId="77777777" w:rsidR="00D2374E" w:rsidRDefault="00D2374E" w:rsidP="003F0A64"/>
    <w:p w14:paraId="60782486" w14:textId="77777777" w:rsidR="00D2374E" w:rsidRDefault="00D2374E" w:rsidP="003F0A64"/>
    <w:p w14:paraId="7C1E183F" w14:textId="77777777" w:rsidR="00D2374E" w:rsidRDefault="00D2374E" w:rsidP="003F0A64"/>
    <w:p w14:paraId="0B9C8A71" w14:textId="77777777" w:rsidR="00D2374E" w:rsidRDefault="00D2374E" w:rsidP="003F0A64"/>
    <w:p w14:paraId="0F77D3D1" w14:textId="77777777" w:rsidR="00D2374E" w:rsidRPr="003F0A64" w:rsidRDefault="00D2374E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9E499" w:rsidR="00B6792C" w:rsidRPr="00A45338" w:rsidRDefault="00526A8D" w:rsidP="00D2374E">
      <w:pPr>
        <w:pStyle w:val="Subttulo"/>
        <w:numPr>
          <w:ilvl w:val="0"/>
          <w:numId w:val="20"/>
        </w:numPr>
      </w:pPr>
      <w:r w:rsidRPr="00A45338">
        <w:lastRenderedPageBreak/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32EB1565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="00B5369C">
              <w:rPr>
                <w:i/>
                <w:iCs/>
                <w:color w:val="335B4A"/>
                <w:sz w:val="20"/>
                <w:szCs w:val="20"/>
              </w:rPr>
              <w:t xml:space="preserve"> n.º 1 do artigo 13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B5369C">
              <w:rPr>
                <w:i/>
                <w:iCs/>
                <w:color w:val="335B4A"/>
                <w:sz w:val="20"/>
                <w:szCs w:val="20"/>
              </w:rPr>
              <w:t>233/2022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7335C" w14:textId="77777777" w:rsidR="00090BDA" w:rsidRDefault="00090BDA" w:rsidP="009730D1">
      <w:r>
        <w:separator/>
      </w:r>
    </w:p>
  </w:endnote>
  <w:endnote w:type="continuationSeparator" w:id="0">
    <w:p w14:paraId="60D96786" w14:textId="77777777" w:rsidR="00090BDA" w:rsidRDefault="00090BDA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9934ED">
          <w:rPr>
            <w:noProof/>
            <w:sz w:val="20"/>
            <w:szCs w:val="20"/>
          </w:rPr>
          <w:t>2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D5BC7" w14:textId="77777777" w:rsidR="00090BDA" w:rsidRDefault="00090BDA" w:rsidP="009730D1">
      <w:r>
        <w:separator/>
      </w:r>
    </w:p>
  </w:footnote>
  <w:footnote w:type="continuationSeparator" w:id="0">
    <w:p w14:paraId="21A545F1" w14:textId="77777777" w:rsidR="00090BDA" w:rsidRDefault="00090BDA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080B9" w14:textId="0645DB17" w:rsidR="006B6767" w:rsidRPr="0098138B" w:rsidRDefault="00C40371" w:rsidP="00F5491D">
                          <w:pPr>
                            <w:pStyle w:val="Cabealho"/>
                            <w:jc w:val="both"/>
                            <w:rPr>
                              <w:rFonts w:ascii="Trebuchet MS" w:hAnsi="Trebuchet MS"/>
                              <w:color w:val="325948" w:themeColor="accent4" w:themeShade="80"/>
                              <w:sz w:val="22"/>
                              <w:szCs w:val="22"/>
                            </w:rPr>
                          </w:pPr>
                          <w:permStart w:id="1727617712" w:edGrp="everyone"/>
                          <w:r>
                            <w:rPr>
                              <w:rFonts w:ascii="Trebuchet MS" w:hAnsi="Trebuchet MS"/>
                              <w:color w:val="325948" w:themeColor="accent4" w:themeShade="80"/>
                              <w:sz w:val="22"/>
                              <w:szCs w:val="22"/>
                            </w:rPr>
                            <w:t>Freguesia de Branca</w:t>
                          </w:r>
                        </w:p>
                        <w:permEnd w:id="1727617712"/>
                        <w:p w14:paraId="71170A94" w14:textId="77777777" w:rsidR="006B6767" w:rsidRPr="0098138B" w:rsidRDefault="006B6767" w:rsidP="006B6767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" filled="f" fillcolor="silver" stroked="f" strokecolor="#4bacc6" strokeweight="1pt">
              <v:fill opacity="12336f"/>
              <v:stroke dashstyle="dash"/>
              <v:textbox>
                <w:txbxContent>
                  <w:p w14:paraId="21C080B9" w14:textId="0645DB17" w:rsidR="006B6767" w:rsidRPr="0098138B" w:rsidRDefault="00C40371" w:rsidP="00F5491D">
                    <w:pPr>
                      <w:pStyle w:val="Cabealho"/>
                      <w:jc w:val="both"/>
                      <w:rPr>
                        <w:rFonts w:ascii="Trebuchet MS" w:hAnsi="Trebuchet MS"/>
                        <w:color w:val="325948" w:themeColor="accent4" w:themeShade="80"/>
                        <w:sz w:val="22"/>
                        <w:szCs w:val="22"/>
                      </w:rPr>
                    </w:pPr>
                    <w:permStart w:id="1727617712" w:edGrp="everyone"/>
                    <w:r>
                      <w:rPr>
                        <w:rFonts w:ascii="Trebuchet MS" w:hAnsi="Trebuchet MS"/>
                        <w:color w:val="325948" w:themeColor="accent4" w:themeShade="80"/>
                        <w:sz w:val="22"/>
                        <w:szCs w:val="22"/>
                      </w:rPr>
                      <w:t>Freguesia de Branca</w:t>
                    </w:r>
                  </w:p>
                  <w:permEnd w:id="1727617712"/>
                  <w:p w14:paraId="71170A94" w14:textId="77777777" w:rsidR="006B6767" w:rsidRPr="0098138B" w:rsidRDefault="006B6767" w:rsidP="006B6767">
                    <w:pPr>
                      <w:jc w:val="both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0BDA"/>
    <w:rsid w:val="00094ADB"/>
    <w:rsid w:val="000A78EE"/>
    <w:rsid w:val="000D0E85"/>
    <w:rsid w:val="000D2989"/>
    <w:rsid w:val="000E7EB6"/>
    <w:rsid w:val="001B4E62"/>
    <w:rsid w:val="001B6A07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4F5D7D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5705F"/>
    <w:rsid w:val="00765516"/>
    <w:rsid w:val="00774854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541D9"/>
    <w:rsid w:val="00857419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138B"/>
    <w:rsid w:val="009826F3"/>
    <w:rsid w:val="009934ED"/>
    <w:rsid w:val="009C33BA"/>
    <w:rsid w:val="009C33E9"/>
    <w:rsid w:val="009E4B74"/>
    <w:rsid w:val="009E655B"/>
    <w:rsid w:val="009F1999"/>
    <w:rsid w:val="00A43831"/>
    <w:rsid w:val="00A45338"/>
    <w:rsid w:val="00A7258E"/>
    <w:rsid w:val="00A801C4"/>
    <w:rsid w:val="00AC1A23"/>
    <w:rsid w:val="00AE29AE"/>
    <w:rsid w:val="00B05F50"/>
    <w:rsid w:val="00B23E4E"/>
    <w:rsid w:val="00B46E0D"/>
    <w:rsid w:val="00B5369C"/>
    <w:rsid w:val="00B6792C"/>
    <w:rsid w:val="00C363C1"/>
    <w:rsid w:val="00C40371"/>
    <w:rsid w:val="00C51999"/>
    <w:rsid w:val="00C56AF4"/>
    <w:rsid w:val="00C576AF"/>
    <w:rsid w:val="00C62AF1"/>
    <w:rsid w:val="00C822D6"/>
    <w:rsid w:val="00CA0986"/>
    <w:rsid w:val="00CA375C"/>
    <w:rsid w:val="00CA67A7"/>
    <w:rsid w:val="00CE4545"/>
    <w:rsid w:val="00D16348"/>
    <w:rsid w:val="00D2374E"/>
    <w:rsid w:val="00D83E67"/>
    <w:rsid w:val="00D9735B"/>
    <w:rsid w:val="00DA75A6"/>
    <w:rsid w:val="00DB04ED"/>
    <w:rsid w:val="00E02C36"/>
    <w:rsid w:val="00E05B50"/>
    <w:rsid w:val="00E168C4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5491D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11208D3E-9BFE-450A-841C-6D1BA501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2708D"/>
    <w:rsid w:val="000B1A2F"/>
    <w:rsid w:val="000E218C"/>
    <w:rsid w:val="00366FA5"/>
    <w:rsid w:val="00464705"/>
    <w:rsid w:val="00492B49"/>
    <w:rsid w:val="005F4D2F"/>
    <w:rsid w:val="00622CC6"/>
    <w:rsid w:val="009B182F"/>
    <w:rsid w:val="009D4D37"/>
    <w:rsid w:val="00B66546"/>
    <w:rsid w:val="00D703E4"/>
    <w:rsid w:val="00E25569"/>
    <w:rsid w:val="00E51CDD"/>
    <w:rsid w:val="00E56692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3D55-6570-4123-A541-97D380D7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Tecnimorconta Lda</cp:lastModifiedBy>
  <cp:revision>16</cp:revision>
  <dcterms:created xsi:type="dcterms:W3CDTF">2022-12-14T17:05:00Z</dcterms:created>
  <dcterms:modified xsi:type="dcterms:W3CDTF">2024-10-04T10:28:00Z</dcterms:modified>
</cp:coreProperties>
</file>